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78D5" w14:textId="77777777" w:rsidR="009A6CC0" w:rsidRDefault="009A6CC0" w:rsidP="009A6CC0">
      <w:pPr>
        <w:pStyle w:val="Title"/>
        <w:rPr>
          <w:sz w:val="48"/>
        </w:rPr>
      </w:pPr>
      <w:r>
        <w:rPr>
          <w:sz w:val="48"/>
        </w:rPr>
        <w:t xml:space="preserve">Journal Star - Beatrice Daily Sun </w:t>
      </w:r>
    </w:p>
    <w:p w14:paraId="2D617D10" w14:textId="77777777" w:rsidR="009A6CC0" w:rsidRDefault="009A6CC0" w:rsidP="009A6CC0">
      <w:pPr>
        <w:pStyle w:val="Title"/>
        <w:rPr>
          <w:sz w:val="48"/>
        </w:rPr>
      </w:pPr>
      <w:r>
        <w:rPr>
          <w:sz w:val="48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sz w:val="48"/>
            </w:rPr>
            <w:t>Nebraska</w:t>
          </w:r>
        </w:smartTag>
      </w:smartTag>
    </w:p>
    <w:p w14:paraId="1007A80E" w14:textId="77777777" w:rsidR="009A6CC0" w:rsidRPr="00ED19E8" w:rsidRDefault="009A6CC0" w:rsidP="009A6CC0">
      <w:pPr>
        <w:tabs>
          <w:tab w:val="left" w:pos="-1214"/>
          <w:tab w:val="left" w:pos="-720"/>
          <w:tab w:val="left" w:pos="0"/>
          <w:tab w:val="left" w:pos="720"/>
          <w:tab w:val="left" w:pos="144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36"/>
        </w:rPr>
      </w:pPr>
      <w:r w:rsidRPr="00ED19E8">
        <w:rPr>
          <w:b/>
          <w:sz w:val="36"/>
        </w:rPr>
        <w:t>REQUEST FOR ADVERTISING</w:t>
      </w:r>
    </w:p>
    <w:p w14:paraId="10C6E161" w14:textId="77777777" w:rsidR="009A6CC0" w:rsidRDefault="009A6CC0" w:rsidP="009A6CC0">
      <w:pPr>
        <w:tabs>
          <w:tab w:val="left" w:pos="-1214"/>
          <w:tab w:val="left" w:pos="-720"/>
          <w:tab w:val="left" w:pos="0"/>
          <w:tab w:val="left" w:pos="720"/>
          <w:tab w:val="left" w:pos="144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8"/>
        </w:rPr>
      </w:pPr>
    </w:p>
    <w:p w14:paraId="38C0F3DF" w14:textId="77777777" w:rsidR="009A6CC0" w:rsidRDefault="009A6CC0" w:rsidP="009A6CC0">
      <w:pPr>
        <w:tabs>
          <w:tab w:val="left" w:pos="-1214"/>
          <w:tab w:val="left" w:pos="-720"/>
          <w:tab w:val="left" w:pos="0"/>
          <w:tab w:val="left" w:pos="720"/>
          <w:tab w:val="left" w:pos="144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 xml:space="preserve">TO:  </w:t>
      </w:r>
      <w:r w:rsidRPr="00674911">
        <w:rPr>
          <w:b/>
        </w:rPr>
        <w:t>Journal Star Legal Advertising</w:t>
      </w:r>
      <w:r>
        <w:t xml:space="preserve">: </w:t>
      </w:r>
      <w:hyperlink r:id="rId6" w:history="1">
        <w:r w:rsidRPr="003D29F0">
          <w:rPr>
            <w:rStyle w:val="Hyperlink"/>
          </w:rPr>
          <w:t>legals@journalstar.com</w:t>
        </w:r>
      </w:hyperlink>
      <w:r w:rsidRPr="00560AD1">
        <w:rPr>
          <w:color w:val="auto"/>
        </w:rPr>
        <w:t>,</w:t>
      </w:r>
      <w:r>
        <w:t xml:space="preserve"> (402) 473-7448 </w:t>
      </w:r>
    </w:p>
    <w:p w14:paraId="5D587D3D" w14:textId="77777777" w:rsidR="009A6CC0" w:rsidRDefault="009A6CC0" w:rsidP="009A6CC0">
      <w:pPr>
        <w:tabs>
          <w:tab w:val="left" w:pos="-1214"/>
          <w:tab w:val="left" w:pos="-720"/>
          <w:tab w:val="left" w:pos="0"/>
          <w:tab w:val="left" w:pos="720"/>
          <w:tab w:val="left" w:pos="144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jc w:val="both"/>
      </w:pPr>
      <w:r>
        <w:t xml:space="preserve">OR:  </w:t>
      </w:r>
      <w:r w:rsidRPr="00674911">
        <w:rPr>
          <w:b/>
        </w:rPr>
        <w:t>Beatrice Daily Sun Legal Advertising</w:t>
      </w:r>
      <w:r>
        <w:t xml:space="preserve">: </w:t>
      </w:r>
      <w:hyperlink r:id="rId7" w:history="1">
        <w:r w:rsidRPr="003D29F0">
          <w:rPr>
            <w:rStyle w:val="Hyperlink"/>
          </w:rPr>
          <w:t>beatrice.legals@beatricedailysun.com</w:t>
        </w:r>
      </w:hyperlink>
      <w:r w:rsidRPr="00560AD1">
        <w:rPr>
          <w:color w:val="auto"/>
        </w:rPr>
        <w:t xml:space="preserve">, </w:t>
      </w:r>
      <w:r>
        <w:t>(402) 223-5233</w:t>
      </w:r>
    </w:p>
    <w:p w14:paraId="26C97516" w14:textId="77777777" w:rsidR="009A6CC0" w:rsidRDefault="009A6CC0" w:rsidP="009A6CC0">
      <w:pPr>
        <w:tabs>
          <w:tab w:val="left" w:pos="-1214"/>
          <w:tab w:val="left" w:pos="-720"/>
          <w:tab w:val="left" w:pos="0"/>
          <w:tab w:val="left" w:pos="720"/>
          <w:tab w:val="left" w:pos="144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jc w:val="both"/>
      </w:pPr>
    </w:p>
    <w:p w14:paraId="199DA45C" w14:textId="77777777" w:rsidR="009A6CC0" w:rsidRPr="00596364" w:rsidRDefault="009A6CC0" w:rsidP="009A6CC0">
      <w:pPr>
        <w:rPr>
          <w:b/>
        </w:rPr>
      </w:pPr>
      <w:r>
        <w:t xml:space="preserve">Page 1 of </w:t>
      </w:r>
      <w:r w:rsidRPr="00596364">
        <w:rPr>
          <w:b/>
        </w:rPr>
        <w:t>___</w:t>
      </w:r>
      <w:r>
        <w:rPr>
          <w:b/>
        </w:rPr>
        <w:t>__</w:t>
      </w:r>
    </w:p>
    <w:p w14:paraId="4FB72F51" w14:textId="77777777" w:rsidR="009A6CC0" w:rsidRDefault="009A6CC0" w:rsidP="009A6CC0">
      <w:pPr>
        <w:tabs>
          <w:tab w:val="left" w:pos="-1214"/>
          <w:tab w:val="left" w:pos="-720"/>
          <w:tab w:val="left" w:pos="0"/>
          <w:tab w:val="left" w:pos="720"/>
          <w:tab w:val="left" w:pos="144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color w:val="0000FF"/>
          <w:u w:val="single"/>
        </w:rPr>
      </w:pPr>
    </w:p>
    <w:p w14:paraId="419F24B8" w14:textId="77777777" w:rsidR="009A6CC0" w:rsidRDefault="009A6CC0" w:rsidP="009A6CC0">
      <w:pPr>
        <w:tabs>
          <w:tab w:val="left" w:pos="-1214"/>
          <w:tab w:val="left" w:pos="-720"/>
          <w:tab w:val="left" w:pos="0"/>
          <w:tab w:val="left" w:pos="720"/>
          <w:tab w:val="left" w:pos="144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  <w:r>
        <w:t>All requests to publish legal notices will be acknowledged via email.</w:t>
      </w:r>
    </w:p>
    <w:p w14:paraId="11508F12" w14:textId="77777777" w:rsidR="009A6CC0" w:rsidRDefault="009A6CC0" w:rsidP="009A6CC0">
      <w:pPr>
        <w:tabs>
          <w:tab w:val="left" w:pos="-1214"/>
          <w:tab w:val="left" w:pos="-720"/>
          <w:tab w:val="left" w:pos="0"/>
          <w:tab w:val="left" w:pos="720"/>
          <w:tab w:val="left" w:pos="144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5A8D726A" w14:textId="77777777" w:rsidR="009A6CC0" w:rsidRDefault="009A6CC0" w:rsidP="009A6CC0">
      <w:r>
        <w:t>The agency requesting legal advertising will receive an affidavit after the last day of publication.</w:t>
      </w:r>
    </w:p>
    <w:p w14:paraId="7F6B3448" w14:textId="77777777" w:rsidR="009A6CC0" w:rsidRDefault="009A6CC0" w:rsidP="009A6CC0">
      <w:pPr>
        <w:tabs>
          <w:tab w:val="left" w:pos="6549"/>
        </w:tabs>
      </w:pPr>
      <w:r>
        <w:t>All invoices should be sent to the requesting agency.</w:t>
      </w:r>
      <w:r>
        <w:tab/>
      </w:r>
    </w:p>
    <w:p w14:paraId="4EC19DF3" w14:textId="77777777" w:rsidR="009A6CC0" w:rsidRDefault="009A6CC0" w:rsidP="009A6CC0">
      <w:pPr>
        <w:tabs>
          <w:tab w:val="left" w:pos="720"/>
          <w:tab w:val="right" w:pos="9360"/>
        </w:tabs>
        <w:spacing w:before="240" w:line="480" w:lineRule="auto"/>
        <w:rPr>
          <w:sz w:val="28"/>
        </w:rPr>
      </w:pPr>
      <w:r w:rsidRPr="000A087D">
        <w:rPr>
          <w:color w:val="auto"/>
        </w:rPr>
        <w:t xml:space="preserve">Option: Please send </w:t>
      </w:r>
      <w:r w:rsidRPr="00C75A44">
        <w:rPr>
          <w:b/>
          <w:color w:val="auto"/>
        </w:rPr>
        <w:t>_____</w:t>
      </w:r>
      <w:r w:rsidRPr="000A087D">
        <w:rPr>
          <w:color w:val="auto"/>
        </w:rPr>
        <w:t xml:space="preserve"> additional affidavit(s</w:t>
      </w:r>
      <w:r>
        <w:rPr>
          <w:color w:val="auto"/>
        </w:rPr>
        <w:t>)</w:t>
      </w:r>
      <w:r w:rsidRPr="000A087D">
        <w:rPr>
          <w:color w:val="auto"/>
        </w:rPr>
        <w:t>.</w:t>
      </w: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9A6CC0" w14:paraId="63B8E724" w14:textId="77777777" w:rsidTr="00ED102A">
        <w:trPr>
          <w:cantSplit/>
          <w:trHeight w:val="7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74D54D6A" w14:textId="77777777" w:rsidR="009A6CC0" w:rsidRPr="00754474" w:rsidRDefault="009A6CC0" w:rsidP="00ED102A">
            <w:pPr>
              <w:spacing w:before="84" w:after="153" w:line="360" w:lineRule="auto"/>
              <w:jc w:val="center"/>
              <w:rPr>
                <w:b/>
              </w:rPr>
            </w:pPr>
            <w:r w:rsidRPr="00754474">
              <w:rPr>
                <w:b/>
                <w:sz w:val="28"/>
              </w:rPr>
              <w:t xml:space="preserve">Billing Code / </w:t>
            </w:r>
            <w:r w:rsidRPr="00560AD1">
              <w:rPr>
                <w:b/>
                <w:sz w:val="28"/>
                <w:szCs w:val="28"/>
              </w:rPr>
              <w:t>Business</w:t>
            </w:r>
            <w:r w:rsidRPr="00754474">
              <w:rPr>
                <w:b/>
                <w:sz w:val="28"/>
              </w:rPr>
              <w:t xml:space="preserve"> Unit:</w:t>
            </w:r>
          </w:p>
        </w:tc>
        <w:tc>
          <w:tcPr>
            <w:tcW w:w="5760" w:type="dxa"/>
            <w:tcBorders>
              <w:top w:val="single" w:sz="38" w:space="0" w:color="000000"/>
              <w:left w:val="single" w:sz="38" w:space="0" w:color="000000"/>
              <w:bottom w:val="single" w:sz="38" w:space="0" w:color="000000"/>
              <w:right w:val="single" w:sz="38" w:space="0" w:color="000000"/>
            </w:tcBorders>
            <w:vAlign w:val="center"/>
          </w:tcPr>
          <w:p w14:paraId="3607C90E" w14:textId="77777777" w:rsidR="009A6CC0" w:rsidRDefault="009A6CC0" w:rsidP="00ED102A">
            <w:pPr>
              <w:spacing w:before="84" w:after="153" w:line="360" w:lineRule="auto"/>
              <w:jc w:val="center"/>
              <w:rPr>
                <w:sz w:val="32"/>
              </w:rPr>
            </w:pPr>
          </w:p>
        </w:tc>
      </w:tr>
    </w:tbl>
    <w:p w14:paraId="47882DBD" w14:textId="77777777" w:rsidR="009A6CC0" w:rsidRDefault="009A6CC0" w:rsidP="009A6CC0">
      <w:pPr>
        <w:tabs>
          <w:tab w:val="left" w:pos="720"/>
          <w:tab w:val="right" w:pos="9360"/>
        </w:tabs>
        <w:spacing w:line="360" w:lineRule="auto"/>
        <w:ind w:left="2520" w:hanging="2520"/>
        <w:rPr>
          <w:sz w:val="10"/>
        </w:rPr>
      </w:pPr>
    </w:p>
    <w:p w14:paraId="4E4F8772" w14:textId="77777777" w:rsidR="009A6CC0" w:rsidRDefault="009A6CC0" w:rsidP="009A6CC0">
      <w:pPr>
        <w:tabs>
          <w:tab w:val="left" w:pos="720"/>
          <w:tab w:val="right" w:pos="9360"/>
        </w:tabs>
        <w:ind w:left="2520" w:hanging="2520"/>
        <w:jc w:val="center"/>
        <w:rPr>
          <w:i/>
          <w:sz w:val="28"/>
          <w:szCs w:val="28"/>
        </w:rPr>
      </w:pPr>
      <w:r w:rsidRPr="00947DC4">
        <w:rPr>
          <w:i/>
          <w:sz w:val="28"/>
          <w:szCs w:val="28"/>
        </w:rPr>
        <w:t>Affidavit will be mailed to the following:</w:t>
      </w:r>
    </w:p>
    <w:p w14:paraId="5C0C0DCF" w14:textId="77777777" w:rsidR="009A6CC0" w:rsidRPr="00947DC4" w:rsidRDefault="009A6CC0" w:rsidP="009A6CC0">
      <w:pPr>
        <w:tabs>
          <w:tab w:val="left" w:pos="720"/>
          <w:tab w:val="right" w:pos="9360"/>
        </w:tabs>
        <w:ind w:left="2520" w:hanging="2520"/>
        <w:jc w:val="center"/>
        <w:rPr>
          <w:i/>
          <w:sz w:val="28"/>
          <w:szCs w:val="28"/>
        </w:rPr>
      </w:pPr>
    </w:p>
    <w:p w14:paraId="557A9F88" w14:textId="77777777" w:rsidR="009A6CC0" w:rsidRPr="007E4DF1" w:rsidRDefault="009A6CC0" w:rsidP="009A6CC0">
      <w:pPr>
        <w:rPr>
          <w:b/>
        </w:rPr>
      </w:pPr>
      <w:r w:rsidRPr="00ED19E8">
        <w:t>Requested by:</w:t>
      </w:r>
      <w:r>
        <w:t xml:space="preserve"> </w:t>
      </w:r>
      <w:r w:rsidRPr="007E4DF1">
        <w:rPr>
          <w:b/>
        </w:rPr>
        <w:t>____________________________________________________________________</w:t>
      </w:r>
    </w:p>
    <w:p w14:paraId="5C46FC5F" w14:textId="77777777" w:rsidR="009A6CC0" w:rsidRPr="007E4DF1" w:rsidRDefault="009A6CC0" w:rsidP="009A6CC0">
      <w:r w:rsidRPr="007E4DF1">
        <w:tab/>
      </w:r>
    </w:p>
    <w:p w14:paraId="2A4CABCB" w14:textId="77777777" w:rsidR="009A6CC0" w:rsidRPr="007E4DF1" w:rsidRDefault="009A6CC0" w:rsidP="009A6CC0">
      <w:r w:rsidRPr="007E4DF1">
        <w:t>Agency Name:</w:t>
      </w:r>
      <w:r>
        <w:t xml:space="preserve"> </w:t>
      </w:r>
      <w:r w:rsidRPr="007E4DF1">
        <w:rPr>
          <w:b/>
        </w:rPr>
        <w:t>____________________________________________________________________</w:t>
      </w:r>
      <w:r w:rsidRPr="007E4DF1">
        <w:rPr>
          <w:b/>
        </w:rPr>
        <w:tab/>
      </w:r>
      <w:r w:rsidRPr="007E4DF1">
        <w:tab/>
      </w:r>
    </w:p>
    <w:p w14:paraId="5A675812" w14:textId="77777777" w:rsidR="009A6CC0" w:rsidRDefault="009A6CC0" w:rsidP="009A6CC0">
      <w:r w:rsidRPr="007E4DF1">
        <w:t>Mailing</w:t>
      </w:r>
      <w:r>
        <w:t xml:space="preserve"> Address: </w:t>
      </w:r>
      <w:r w:rsidRPr="007E4DF1">
        <w:rPr>
          <w:b/>
        </w:rPr>
        <w:t>___________________________________________________________________</w:t>
      </w:r>
      <w:r w:rsidRPr="007E4DF1">
        <w:rPr>
          <w:b/>
        </w:rPr>
        <w:tab/>
      </w:r>
      <w:r w:rsidRPr="007E4DF1">
        <w:tab/>
      </w:r>
      <w:r w:rsidRPr="007E4DF1">
        <w:tab/>
      </w:r>
    </w:p>
    <w:p w14:paraId="49AA95C3" w14:textId="77777777" w:rsidR="009A6CC0" w:rsidRPr="0066079B" w:rsidRDefault="009A6CC0" w:rsidP="009A6CC0">
      <w:pPr>
        <w:rPr>
          <w:b/>
        </w:rPr>
      </w:pPr>
      <w:r w:rsidRPr="0066079B">
        <w:rPr>
          <w:b/>
        </w:rPr>
        <w:t xml:space="preserve">                           ___________________________________________________________________</w:t>
      </w:r>
    </w:p>
    <w:p w14:paraId="304030E8" w14:textId="77777777" w:rsidR="009A6CC0" w:rsidRDefault="009A6CC0" w:rsidP="009A6CC0">
      <w:pPr>
        <w:tabs>
          <w:tab w:val="left" w:pos="720"/>
          <w:tab w:val="right" w:pos="9360"/>
        </w:tabs>
        <w:spacing w:before="240"/>
        <w:jc w:val="center"/>
        <w:rPr>
          <w:i/>
          <w:sz w:val="28"/>
          <w:szCs w:val="28"/>
        </w:rPr>
      </w:pPr>
      <w:r w:rsidRPr="00947DC4">
        <w:rPr>
          <w:i/>
          <w:sz w:val="28"/>
          <w:szCs w:val="28"/>
        </w:rPr>
        <w:t>Call for more information or with questions:</w:t>
      </w:r>
    </w:p>
    <w:p w14:paraId="29A110AB" w14:textId="77777777" w:rsidR="009A6CC0" w:rsidRPr="00947DC4" w:rsidRDefault="009A6CC0" w:rsidP="009A6CC0">
      <w:pPr>
        <w:tabs>
          <w:tab w:val="left" w:pos="720"/>
          <w:tab w:val="right" w:pos="9360"/>
        </w:tabs>
        <w:rPr>
          <w:sz w:val="28"/>
          <w:szCs w:val="28"/>
        </w:rPr>
      </w:pPr>
    </w:p>
    <w:p w14:paraId="2309488A" w14:textId="77777777" w:rsidR="009A6CC0" w:rsidRDefault="009A6CC0" w:rsidP="009A6CC0">
      <w:pPr>
        <w:tabs>
          <w:tab w:val="left" w:pos="720"/>
          <w:tab w:val="right" w:pos="9360"/>
        </w:tabs>
        <w:ind w:left="2520" w:hanging="2520"/>
        <w:rPr>
          <w:b/>
        </w:rPr>
      </w:pPr>
      <w:r w:rsidRPr="00ED19E8">
        <w:rPr>
          <w:b/>
        </w:rPr>
        <w:t>Agency Contact:</w:t>
      </w:r>
      <w:r>
        <w:rPr>
          <w:b/>
        </w:rPr>
        <w:t xml:space="preserve"> ____</w:t>
      </w:r>
      <w:r>
        <w:tab/>
      </w:r>
      <w:r w:rsidRPr="00C75A44">
        <w:rPr>
          <w:b/>
        </w:rPr>
        <w:t>______________________________</w:t>
      </w:r>
      <w:r>
        <w:rPr>
          <w:b/>
        </w:rPr>
        <w:t>______</w:t>
      </w:r>
      <w:r w:rsidRPr="00C75A44">
        <w:rPr>
          <w:b/>
        </w:rPr>
        <w:t>__</w:t>
      </w:r>
      <w:r>
        <w:rPr>
          <w:b/>
        </w:rPr>
        <w:t>__</w:t>
      </w:r>
      <w:r w:rsidRPr="00ED19E8">
        <w:rPr>
          <w:b/>
        </w:rPr>
        <w:t>Phone</w:t>
      </w:r>
      <w:r w:rsidRPr="00C75A44">
        <w:rPr>
          <w:b/>
        </w:rPr>
        <w:t>______________</w:t>
      </w:r>
      <w:r>
        <w:rPr>
          <w:b/>
        </w:rPr>
        <w:t>__</w:t>
      </w:r>
    </w:p>
    <w:p w14:paraId="3630967F" w14:textId="77777777" w:rsidR="009A6CC0" w:rsidRPr="00CE683E" w:rsidRDefault="009A6CC0" w:rsidP="009A6CC0">
      <w:pPr>
        <w:rPr>
          <w:b/>
          <w:color w:val="7030A0"/>
          <w:sz w:val="22"/>
          <w:szCs w:val="22"/>
        </w:rPr>
        <w:sectPr w:rsidR="009A6CC0" w:rsidRPr="00CE683E" w:rsidSect="009A6CC0">
          <w:footerReference w:type="default" r:id="rId8"/>
          <w:pgSz w:w="12240" w:h="15840"/>
          <w:pgMar w:top="245" w:right="720" w:bottom="245" w:left="720" w:header="720" w:footer="720" w:gutter="0"/>
          <w:cols w:space="720"/>
          <w:docGrid w:linePitch="360"/>
        </w:sectPr>
      </w:pPr>
    </w:p>
    <w:p w14:paraId="010A611B" w14:textId="77777777" w:rsidR="009A6CC0" w:rsidRPr="00CE683E" w:rsidRDefault="009A6CC0" w:rsidP="009A6CC0">
      <w:pPr>
        <w:spacing w:line="360" w:lineRule="auto"/>
        <w:rPr>
          <w:b/>
          <w:sz w:val="22"/>
          <w:szCs w:val="22"/>
        </w:rPr>
      </w:pPr>
    </w:p>
    <w:p w14:paraId="063BE98E" w14:textId="77777777" w:rsidR="009A6CC0" w:rsidRDefault="009A6CC0" w:rsidP="009A6CC0">
      <w:pPr>
        <w:spacing w:line="360" w:lineRule="auto"/>
        <w:jc w:val="center"/>
        <w:rPr>
          <w:b/>
          <w:sz w:val="28"/>
          <w:szCs w:val="28"/>
        </w:rPr>
      </w:pPr>
      <w:r w:rsidRPr="00560AD1">
        <w:rPr>
          <w:b/>
          <w:sz w:val="28"/>
          <w:szCs w:val="28"/>
        </w:rPr>
        <w:t>Ad Reservation Deadlines</w:t>
      </w:r>
    </w:p>
    <w:p w14:paraId="437BAE86" w14:textId="77777777" w:rsidR="009A6CC0" w:rsidRDefault="009A6CC0" w:rsidP="009A6CC0">
      <w:pPr>
        <w:rPr>
          <w:b/>
        </w:rPr>
        <w:sectPr w:rsidR="009A6CC0" w:rsidSect="00247D54">
          <w:type w:val="continuous"/>
          <w:pgSz w:w="12240" w:h="15840"/>
          <w:pgMar w:top="1440" w:right="1152" w:bottom="864" w:left="1152" w:header="1440" w:footer="1440" w:gutter="0"/>
          <w:cols w:space="720"/>
        </w:sectPr>
      </w:pPr>
    </w:p>
    <w:p w14:paraId="7AE32A05" w14:textId="77777777" w:rsidR="009A6CC0" w:rsidRDefault="009A6CC0" w:rsidP="009A6CC0">
      <w:pPr>
        <w:jc w:val="both"/>
        <w:rPr>
          <w:b/>
        </w:rPr>
      </w:pPr>
      <w:r w:rsidRPr="00C75A44">
        <w:rPr>
          <w:b/>
        </w:rPr>
        <w:t>J</w:t>
      </w:r>
      <w:r>
        <w:rPr>
          <w:b/>
        </w:rPr>
        <w:t>S</w:t>
      </w:r>
      <w:r w:rsidRPr="00C75A44">
        <w:rPr>
          <w:b/>
        </w:rPr>
        <w:t xml:space="preserve"> PUBLICATION DAY    JS </w:t>
      </w:r>
      <w:r>
        <w:rPr>
          <w:b/>
        </w:rPr>
        <w:t>DE</w:t>
      </w:r>
      <w:r w:rsidRPr="00C75A44">
        <w:rPr>
          <w:b/>
        </w:rPr>
        <w:t>ADLINE</w:t>
      </w:r>
      <w:r>
        <w:rPr>
          <w:b/>
        </w:rPr>
        <w:t xml:space="preserve"> </w:t>
      </w:r>
      <w:r>
        <w:t>Monday……..……………….... 4 p.m. Thursday</w:t>
      </w:r>
    </w:p>
    <w:p w14:paraId="77CFEC83" w14:textId="77777777" w:rsidR="009A6CC0" w:rsidRDefault="009A6CC0" w:rsidP="009A6CC0">
      <w:pPr>
        <w:jc w:val="both"/>
      </w:pPr>
      <w:r>
        <w:t>Tuesday………………...……...…. 4 p.m. Friday</w:t>
      </w:r>
    </w:p>
    <w:p w14:paraId="7EB1509A" w14:textId="77777777" w:rsidR="009A6CC0" w:rsidRDefault="009A6CC0" w:rsidP="009A6CC0">
      <w:pPr>
        <w:jc w:val="both"/>
      </w:pPr>
      <w:r>
        <w:t>Wednesday…………….……...…..4 p.m. Friday</w:t>
      </w:r>
    </w:p>
    <w:p w14:paraId="736E1D40" w14:textId="77777777" w:rsidR="009A6CC0" w:rsidRDefault="009A6CC0" w:rsidP="009A6CC0">
      <w:pPr>
        <w:jc w:val="both"/>
      </w:pPr>
      <w:r>
        <w:t>Thursday………………….....…..4 p.m. Monday</w:t>
      </w:r>
    </w:p>
    <w:p w14:paraId="62652373" w14:textId="77777777" w:rsidR="009A6CC0" w:rsidRDefault="009A6CC0" w:rsidP="009A6CC0">
      <w:pPr>
        <w:jc w:val="both"/>
      </w:pPr>
      <w:r>
        <w:t>Friday………………………...….4 p.m. Tuesday</w:t>
      </w:r>
    </w:p>
    <w:p w14:paraId="5D0DCEB7" w14:textId="77777777" w:rsidR="009A6CC0" w:rsidRDefault="009A6CC0" w:rsidP="009A6CC0">
      <w:pPr>
        <w:jc w:val="both"/>
      </w:pPr>
      <w:r>
        <w:t>Saturday……………..……...4 p.m. Wednesday</w:t>
      </w:r>
    </w:p>
    <w:p w14:paraId="75C01772" w14:textId="77777777" w:rsidR="009A6CC0" w:rsidRDefault="009A6CC0" w:rsidP="009A6CC0">
      <w:pPr>
        <w:jc w:val="both"/>
      </w:pPr>
      <w:r>
        <w:t>Sunday………………..…….4 p.m. Wednesday</w:t>
      </w:r>
    </w:p>
    <w:p w14:paraId="65506FDD" w14:textId="77777777" w:rsidR="009A6CC0" w:rsidRPr="00517F0A" w:rsidRDefault="009A6CC0" w:rsidP="009A6CC0">
      <w:pPr>
        <w:jc w:val="both"/>
        <w:rPr>
          <w:b/>
        </w:rPr>
      </w:pPr>
      <w:r w:rsidRPr="00517F0A">
        <w:rPr>
          <w:b/>
        </w:rPr>
        <w:t>BDS PUBLICATION DAY</w:t>
      </w:r>
      <w:r>
        <w:rPr>
          <w:b/>
        </w:rPr>
        <w:t xml:space="preserve">     </w:t>
      </w:r>
      <w:r w:rsidRPr="00517F0A">
        <w:rPr>
          <w:b/>
        </w:rPr>
        <w:t xml:space="preserve"> BDS DEADLINE</w:t>
      </w:r>
    </w:p>
    <w:p w14:paraId="59E07070" w14:textId="77777777" w:rsidR="009A6CC0" w:rsidRDefault="009A6CC0" w:rsidP="009A6CC0">
      <w:pPr>
        <w:jc w:val="both"/>
      </w:pPr>
      <w:r>
        <w:t>Tuesday…………..………………11 a.m. Friday</w:t>
      </w:r>
    </w:p>
    <w:p w14:paraId="12465BE5" w14:textId="77777777" w:rsidR="009A6CC0" w:rsidRDefault="009A6CC0" w:rsidP="009A6CC0">
      <w:pPr>
        <w:jc w:val="both"/>
      </w:pPr>
      <w:r>
        <w:t>Wednesday…………………….11 a.m. Monday</w:t>
      </w:r>
    </w:p>
    <w:p w14:paraId="3040268D" w14:textId="77777777" w:rsidR="009A6CC0" w:rsidRDefault="009A6CC0" w:rsidP="009A6CC0">
      <w:pPr>
        <w:jc w:val="both"/>
      </w:pPr>
      <w:r>
        <w:t>Thursday……………………….11 a.m. Tuesday</w:t>
      </w:r>
    </w:p>
    <w:p w14:paraId="2813B834" w14:textId="77777777" w:rsidR="009A6CC0" w:rsidRDefault="009A6CC0" w:rsidP="009A6CC0">
      <w:pPr>
        <w:jc w:val="both"/>
      </w:pPr>
      <w:r>
        <w:t>Friday…………...………… 11 a.m. Wednesday</w:t>
      </w:r>
    </w:p>
    <w:p w14:paraId="178E7996" w14:textId="77777777" w:rsidR="009A6CC0" w:rsidRDefault="009A6CC0" w:rsidP="009A6CC0">
      <w:pPr>
        <w:jc w:val="both"/>
      </w:pPr>
      <w:r>
        <w:t>Saturday………………………11 a.m. Thursday</w:t>
      </w:r>
    </w:p>
    <w:p w14:paraId="4FDB2909" w14:textId="77777777" w:rsidR="009A6CC0" w:rsidRPr="004457A8" w:rsidRDefault="009A6CC0" w:rsidP="009A6CC0">
      <w:pPr>
        <w:rPr>
          <w:b/>
          <w:i/>
        </w:rPr>
        <w:sectPr w:rsidR="009A6CC0" w:rsidRPr="004457A8" w:rsidSect="00247D54">
          <w:type w:val="continuous"/>
          <w:pgSz w:w="12240" w:h="15840"/>
          <w:pgMar w:top="1440" w:right="720" w:bottom="864" w:left="720" w:header="1440" w:footer="1440" w:gutter="0"/>
          <w:cols w:num="2" w:space="720" w:equalWidth="0">
            <w:col w:w="5040" w:space="720"/>
            <w:col w:w="5040"/>
          </w:cols>
        </w:sectPr>
      </w:pPr>
      <w:r>
        <w:rPr>
          <w:b/>
          <w:i/>
        </w:rPr>
        <w:t xml:space="preserve">  </w:t>
      </w:r>
      <w:r w:rsidRPr="004457A8">
        <w:rPr>
          <w:b/>
          <w:i/>
        </w:rPr>
        <w:t>No paper Sunday</w:t>
      </w:r>
      <w:r>
        <w:rPr>
          <w:b/>
          <w:i/>
        </w:rPr>
        <w:t>, Monday,</w:t>
      </w:r>
      <w:r w:rsidRPr="004457A8">
        <w:rPr>
          <w:b/>
          <w:i/>
        </w:rPr>
        <w:t xml:space="preserve"> or holidays.</w:t>
      </w:r>
    </w:p>
    <w:p w14:paraId="25C22B4B" w14:textId="77777777" w:rsidR="009A6CC0" w:rsidRPr="004457A8" w:rsidRDefault="009A6CC0" w:rsidP="009A6CC0">
      <w:pPr>
        <w:jc w:val="center"/>
        <w:rPr>
          <w:b/>
          <w:i/>
        </w:rPr>
      </w:pPr>
      <w:r>
        <w:rPr>
          <w:b/>
          <w:i/>
        </w:rPr>
        <w:t>Deadlines</w:t>
      </w:r>
      <w:r w:rsidRPr="00DF7FDF">
        <w:rPr>
          <w:b/>
          <w:i/>
        </w:rPr>
        <w:t xml:space="preserve"> adjusted during holiday periods.</w:t>
      </w:r>
    </w:p>
    <w:p w14:paraId="25039ABD" w14:textId="77777777" w:rsidR="009A6CC0" w:rsidRPr="00DF7FDF" w:rsidRDefault="009A6CC0" w:rsidP="009A6CC0">
      <w:pPr>
        <w:jc w:val="both"/>
        <w:sectPr w:rsidR="009A6CC0" w:rsidRPr="00DF7FDF" w:rsidSect="00247D54">
          <w:type w:val="continuous"/>
          <w:pgSz w:w="12240" w:h="15840"/>
          <w:pgMar w:top="1440" w:right="720" w:bottom="864" w:left="720" w:header="720" w:footer="720" w:gutter="0"/>
          <w:cols w:num="2" w:space="720" w:equalWidth="0">
            <w:col w:w="5040" w:space="720"/>
            <w:col w:w="5040"/>
          </w:cols>
          <w:docGrid w:linePitch="326"/>
        </w:sectPr>
      </w:pPr>
    </w:p>
    <w:p w14:paraId="16540ADF" w14:textId="77777777" w:rsidR="009A6CC0" w:rsidRPr="00596364" w:rsidRDefault="009A6CC0" w:rsidP="009A6CC0">
      <w:pPr>
        <w:spacing w:before="240"/>
        <w:rPr>
          <w:b/>
        </w:rPr>
      </w:pPr>
      <w:r w:rsidRPr="00596364">
        <w:lastRenderedPageBreak/>
        <w:t xml:space="preserve">Preferred Date(s) of </w:t>
      </w:r>
      <w:r>
        <w:t xml:space="preserve">Publication: </w:t>
      </w:r>
      <w:r w:rsidRPr="00596364">
        <w:rPr>
          <w:b/>
        </w:rPr>
        <w:t>________________________________________________</w:t>
      </w:r>
      <w:r>
        <w:rPr>
          <w:b/>
        </w:rPr>
        <w:t>______</w:t>
      </w:r>
    </w:p>
    <w:p w14:paraId="3131C80E" w14:textId="77777777" w:rsidR="009A6CC0" w:rsidRDefault="009A6CC0" w:rsidP="009A6CC0">
      <w:pPr>
        <w:spacing w:line="360" w:lineRule="auto"/>
        <w:jc w:val="center"/>
        <w:rPr>
          <w:b/>
        </w:rPr>
      </w:pPr>
    </w:p>
    <w:p w14:paraId="5DD4A005" w14:textId="77777777" w:rsidR="009A6CC0" w:rsidRDefault="009A6CC0" w:rsidP="009A6CC0">
      <w:pPr>
        <w:spacing w:line="360" w:lineRule="auto"/>
        <w:rPr>
          <w:sz w:val="18"/>
          <w:szCs w:val="18"/>
        </w:rPr>
      </w:pPr>
      <w:r w:rsidRPr="00660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10BBEFA" w14:textId="77777777" w:rsidR="009A6CC0" w:rsidRPr="0066079B" w:rsidRDefault="009A6CC0" w:rsidP="009A6CC0">
      <w:pPr>
        <w:spacing w:line="360" w:lineRule="auto"/>
      </w:pPr>
      <w:r>
        <w:rPr>
          <w:sz w:val="18"/>
          <w:szCs w:val="18"/>
        </w:rPr>
        <w:tab/>
        <w:t xml:space="preserve">              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AAA4A85" w14:textId="77777777" w:rsidR="009A6CC0" w:rsidRPr="00FA0200" w:rsidRDefault="009A6CC0" w:rsidP="009A6CC0">
      <w:pPr>
        <w:pStyle w:val="Title"/>
        <w:rPr>
          <w:rFonts w:cs="Arial"/>
          <w:i/>
        </w:rPr>
      </w:pPr>
      <w:r w:rsidRPr="00FA0200">
        <w:rPr>
          <w:rFonts w:cs="Arial"/>
          <w:i/>
        </w:rPr>
        <w:fldChar w:fldCharType="begin"/>
      </w:r>
      <w:r w:rsidRPr="00FA0200">
        <w:rPr>
          <w:rFonts w:cs="Arial"/>
          <w:i/>
        </w:rPr>
        <w:instrText xml:space="preserve"> SEQ CHAPTER \h \r 1</w:instrText>
      </w:r>
      <w:r w:rsidRPr="00FA0200">
        <w:rPr>
          <w:rFonts w:cs="Arial"/>
          <w:i/>
        </w:rPr>
        <w:fldChar w:fldCharType="end"/>
      </w:r>
      <w:r w:rsidRPr="00FA0200">
        <w:rPr>
          <w:rFonts w:cs="Arial"/>
          <w:i/>
        </w:rPr>
        <w:t>PUBLIC NOTICE</w:t>
      </w:r>
    </w:p>
    <w:p w14:paraId="71F9B804" w14:textId="2E6AF6B0" w:rsidR="009A6CC0" w:rsidRPr="00FA0200" w:rsidRDefault="009A6CC0" w:rsidP="009A6CC0">
      <w:pPr>
        <w:pStyle w:val="Heading2"/>
        <w:jc w:val="center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FORMAL SOLICITATION</w:t>
      </w:r>
    </w:p>
    <w:p w14:paraId="14155A48" w14:textId="77777777" w:rsidR="009A6CC0" w:rsidRPr="00201B72" w:rsidRDefault="009A6CC0" w:rsidP="009A6CC0">
      <w:pPr>
        <w:pStyle w:val="Level1Body"/>
      </w:pPr>
    </w:p>
    <w:p w14:paraId="12353421" w14:textId="77777777" w:rsidR="009A6CC0" w:rsidRPr="00201B72" w:rsidRDefault="009A6CC0" w:rsidP="009A6CC0">
      <w:pPr>
        <w:pStyle w:val="Level1Body"/>
      </w:pPr>
    </w:p>
    <w:p w14:paraId="1E1DA3C4" w14:textId="77C6A13E" w:rsidR="009A6CC0" w:rsidRPr="00201B72" w:rsidRDefault="009A6CC0" w:rsidP="009A6CC0">
      <w:pPr>
        <w:pStyle w:val="Level1Body"/>
      </w:pPr>
      <w:r w:rsidRPr="00201B72">
        <w:t xml:space="preserve">The State of Nebraska, </w:t>
      </w:r>
      <w:r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(Agency Name)"/>
            </w:textInput>
          </w:ffData>
        </w:fldChar>
      </w:r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(Agency Name)</w:t>
      </w:r>
      <w:r>
        <w:rPr>
          <w:highlight w:val="yellow"/>
        </w:rPr>
        <w:fldChar w:fldCharType="end"/>
      </w:r>
      <w:r w:rsidRPr="00201B72">
        <w:t xml:space="preserve"> </w:t>
      </w:r>
      <w:r>
        <w:t xml:space="preserve">(“Agency”) </w:t>
      </w:r>
      <w:r w:rsidRPr="00201B72">
        <w:t xml:space="preserve">is issuing </w:t>
      </w:r>
      <w:r>
        <w:t>solicitation</w:t>
      </w:r>
      <w:r w:rsidRPr="00201B72">
        <w:t xml:space="preserve"> </w:t>
      </w:r>
      <w:r>
        <w:rPr>
          <w:highlight w:val="yellow"/>
        </w:rPr>
        <w:fldChar w:fldCharType="begin">
          <w:ffData>
            <w:name w:val="Text1"/>
            <w:enabled/>
            <w:calcOnExit w:val="0"/>
            <w:textInput>
              <w:default w:val="(RFP/ITB Number)"/>
            </w:textInput>
          </w:ffData>
        </w:fldChar>
      </w:r>
      <w:bookmarkStart w:id="0" w:name="Text1"/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(Solicitation Number)</w:t>
      </w:r>
      <w:r>
        <w:rPr>
          <w:highlight w:val="yellow"/>
        </w:rPr>
        <w:fldChar w:fldCharType="end"/>
      </w:r>
      <w:bookmarkEnd w:id="0"/>
      <w:r w:rsidRPr="00201B72">
        <w:t xml:space="preserve">, for the purpose of selecting a qualified </w:t>
      </w:r>
      <w:r>
        <w:t>vendor</w:t>
      </w:r>
      <w:r w:rsidRPr="00201B72">
        <w:t xml:space="preserve"> </w:t>
      </w:r>
      <w:r>
        <w:t xml:space="preserve">for </w:t>
      </w:r>
      <w:r w:rsidRPr="009A6CC0">
        <w:rPr>
          <w:highlight w:val="yellow"/>
        </w:rPr>
        <w:t>(good or service to be provided</w:t>
      </w:r>
      <w:r>
        <w:t>)</w:t>
      </w:r>
      <w:r w:rsidRPr="00201B72">
        <w:t>.</w:t>
      </w:r>
      <w:r w:rsidRPr="00201B72">
        <w:fldChar w:fldCharType="begin"/>
      </w:r>
      <w:r w:rsidRPr="00201B72">
        <w:instrText xml:space="preserve"> ASK  \* MERGEFORMAT </w:instrText>
      </w:r>
      <w:r w:rsidRPr="00201B72">
        <w:fldChar w:fldCharType="end"/>
      </w:r>
    </w:p>
    <w:p w14:paraId="72205E82" w14:textId="77777777" w:rsidR="009A6CC0" w:rsidRPr="00201B72" w:rsidRDefault="009A6CC0" w:rsidP="009A6CC0">
      <w:pPr>
        <w:pStyle w:val="Level1Body"/>
      </w:pPr>
    </w:p>
    <w:p w14:paraId="5ED685EE" w14:textId="77777777" w:rsidR="009A6CC0" w:rsidRPr="00201B72" w:rsidRDefault="009A6CC0" w:rsidP="009A6CC0">
      <w:pPr>
        <w:pStyle w:val="Level1Body"/>
      </w:pPr>
      <w:r w:rsidRPr="00201B72">
        <w:t xml:space="preserve">Copies of </w:t>
      </w:r>
      <w:r>
        <w:t>the solicitation</w:t>
      </w:r>
      <w:r w:rsidRPr="00201B72">
        <w:t xml:space="preserve"> may be obtained  </w:t>
      </w:r>
      <w:r>
        <w:t xml:space="preserve">on the website: </w:t>
      </w:r>
    </w:p>
    <w:p w14:paraId="66DCDA18" w14:textId="77777777" w:rsidR="009A6CC0" w:rsidRDefault="00BB0EBF" w:rsidP="009A6CC0">
      <w:pPr>
        <w:pStyle w:val="Level1Body"/>
      </w:pPr>
      <w:hyperlink r:id="rId9" w:history="1">
        <w:r w:rsidR="009A6CC0" w:rsidRPr="00860BCF">
          <w:rPr>
            <w:rStyle w:val="Hyperlink"/>
          </w:rPr>
          <w:t>https://das.nebraska.gov/materiel/bid-opportunities.html</w:t>
        </w:r>
      </w:hyperlink>
    </w:p>
    <w:p w14:paraId="41A7B45E" w14:textId="77777777" w:rsidR="009A6CC0" w:rsidRPr="00201B72" w:rsidRDefault="009A6CC0" w:rsidP="009A6CC0">
      <w:pPr>
        <w:pStyle w:val="Level1Body"/>
      </w:pPr>
      <w:r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(Agency Web Address)"/>
            </w:textInput>
          </w:ffData>
        </w:fldChar>
      </w:r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(Agency Web Address)</w:t>
      </w:r>
      <w:r>
        <w:rPr>
          <w:highlight w:val="yellow"/>
        </w:rPr>
        <w:fldChar w:fldCharType="end"/>
      </w:r>
      <w:r>
        <w:t xml:space="preserve"> </w:t>
      </w:r>
      <w:r w:rsidRPr="002D0C41">
        <w:rPr>
          <w:highlight w:val="green"/>
        </w:rPr>
        <w:t>(if</w:t>
      </w:r>
      <w:r>
        <w:rPr>
          <w:highlight w:val="green"/>
        </w:rPr>
        <w:t xml:space="preserve"> desired</w:t>
      </w:r>
      <w:r w:rsidRPr="002D0C41">
        <w:rPr>
          <w:highlight w:val="green"/>
        </w:rPr>
        <w:t>)</w:t>
      </w:r>
    </w:p>
    <w:p w14:paraId="59BF5855" w14:textId="77777777" w:rsidR="009A6CC0" w:rsidRPr="00201B72" w:rsidRDefault="009A6CC0" w:rsidP="009A6CC0">
      <w:pPr>
        <w:pStyle w:val="Level1Body"/>
      </w:pPr>
    </w:p>
    <w:p w14:paraId="1CAC9B15" w14:textId="77777777" w:rsidR="009A6CC0" w:rsidRPr="00201B72" w:rsidRDefault="009A6CC0" w:rsidP="009A6CC0">
      <w:pPr>
        <w:pStyle w:val="Level1Body"/>
      </w:pPr>
    </w:p>
    <w:p w14:paraId="24C6452E" w14:textId="54676825" w:rsidR="009A6CC0" w:rsidRPr="00201B72" w:rsidRDefault="009A6CC0" w:rsidP="009A6CC0">
      <w:pPr>
        <w:pStyle w:val="Level1Body"/>
      </w:pPr>
      <w:r>
        <w:t>A</w:t>
      </w:r>
      <w:r w:rsidRPr="00201B72">
        <w:t xml:space="preserve"> </w:t>
      </w:r>
      <w:r w:rsidRPr="002D0C41">
        <w:rPr>
          <w:highlight w:val="yellow"/>
        </w:rPr>
        <w:t xml:space="preserve">mandatory </w:t>
      </w:r>
      <w:r w:rsidRPr="002D0C41">
        <w:rPr>
          <w:highlight w:val="green"/>
        </w:rPr>
        <w:t>(delete if not mandatory)</w:t>
      </w:r>
      <w:r>
        <w:t xml:space="preserve"> Solicitation</w:t>
      </w:r>
      <w:r w:rsidRPr="00201B72">
        <w:t xml:space="preserve"> Conference will be held on </w:t>
      </w:r>
      <w:bookmarkStart w:id="1" w:name="Text3"/>
      <w:r>
        <w:rPr>
          <w:highlight w:val="yellow"/>
        </w:rPr>
        <w:fldChar w:fldCharType="begin">
          <w:ffData>
            <w:name w:val="Text3"/>
            <w:enabled/>
            <w:calcOnExit w:val="0"/>
            <w:textInput>
              <w:default w:val="(Date and Time of Conference)"/>
            </w:textInput>
          </w:ffData>
        </w:fldChar>
      </w:r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(Date and Time of Conference)</w:t>
      </w:r>
      <w:r>
        <w:rPr>
          <w:highlight w:val="yellow"/>
        </w:rPr>
        <w:fldChar w:fldCharType="end"/>
      </w:r>
      <w:bookmarkEnd w:id="1"/>
      <w:r>
        <w:t xml:space="preserve"> CST</w:t>
      </w:r>
      <w:r w:rsidRPr="00201B72">
        <w:t xml:space="preserve">, at </w:t>
      </w:r>
      <w:bookmarkStart w:id="2" w:name="Text4"/>
      <w:r>
        <w:rPr>
          <w:highlight w:val="yellow"/>
        </w:rPr>
        <w:fldChar w:fldCharType="begin">
          <w:ffData>
            <w:name w:val="Text4"/>
            <w:enabled/>
            <w:calcOnExit w:val="0"/>
            <w:textInput>
              <w:default w:val="(Complete Location of Address)"/>
            </w:textInput>
          </w:ffData>
        </w:fldChar>
      </w:r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(Complete Location of Address)</w:t>
      </w:r>
      <w:r>
        <w:rPr>
          <w:highlight w:val="yellow"/>
        </w:rPr>
        <w:fldChar w:fldCharType="end"/>
      </w:r>
      <w:bookmarkEnd w:id="2"/>
      <w:r w:rsidRPr="00201B72">
        <w:t>.</w:t>
      </w:r>
      <w:r>
        <w:t xml:space="preserve"> </w:t>
      </w:r>
      <w:r w:rsidRPr="00201B72">
        <w:t xml:space="preserve">Written questions are due no later than </w:t>
      </w:r>
      <w:bookmarkStart w:id="3" w:name="Text5"/>
      <w:r>
        <w:rPr>
          <w:highlight w:val="yellow"/>
        </w:rPr>
        <w:fldChar w:fldCharType="begin">
          <w:ffData>
            <w:name w:val="Text5"/>
            <w:enabled/>
            <w:calcOnExit w:val="0"/>
            <w:textInput>
              <w:default w:val="(Date Questions are Due)"/>
            </w:textInput>
          </w:ffData>
        </w:fldChar>
      </w:r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(Date Questions are Due)</w:t>
      </w:r>
      <w:r>
        <w:rPr>
          <w:highlight w:val="yellow"/>
        </w:rPr>
        <w:fldChar w:fldCharType="end"/>
      </w:r>
      <w:bookmarkEnd w:id="3"/>
      <w:r w:rsidRPr="00201B72">
        <w:t xml:space="preserve">, and should be submitted via e-mail to </w:t>
      </w:r>
      <w:r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(Agency E-mail Address)"/>
            </w:textInput>
          </w:ffData>
        </w:fldChar>
      </w:r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(Agency E-mail Address)</w:t>
      </w:r>
      <w:r>
        <w:rPr>
          <w:highlight w:val="yellow"/>
        </w:rPr>
        <w:fldChar w:fldCharType="end"/>
      </w:r>
      <w:r>
        <w:t xml:space="preserve">. </w:t>
      </w:r>
      <w:r w:rsidRPr="00201B72">
        <w:t xml:space="preserve">Sealed </w:t>
      </w:r>
      <w:r>
        <w:t>solicitation responses</w:t>
      </w:r>
      <w:r w:rsidRPr="00201B72">
        <w:t xml:space="preserve"> must be received </w:t>
      </w:r>
      <w:r>
        <w:t xml:space="preserve">by the Agency at </w:t>
      </w:r>
      <w:r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(Agency Address,City, State, Zip)"/>
            </w:textInput>
          </w:ffData>
        </w:fldChar>
      </w:r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(Agency Address,City, State, Zip)</w:t>
      </w:r>
      <w:r>
        <w:rPr>
          <w:highlight w:val="yellow"/>
        </w:rPr>
        <w:fldChar w:fldCharType="end"/>
      </w:r>
      <w:r w:rsidRPr="00201B72">
        <w:t xml:space="preserve"> on or before </w:t>
      </w:r>
      <w:r>
        <w:rPr>
          <w:highlight w:val="yellow"/>
        </w:rPr>
        <w:fldChar w:fldCharType="begin">
          <w:ffData>
            <w:name w:val="Text6"/>
            <w:enabled/>
            <w:calcOnExit w:val="0"/>
            <w:textInput>
              <w:default w:val="(Bid Opening Date)"/>
            </w:textInput>
          </w:ffData>
        </w:fldChar>
      </w:r>
      <w:bookmarkStart w:id="4" w:name="Text6"/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(Bid Opening Date)</w:t>
      </w:r>
      <w:r>
        <w:rPr>
          <w:highlight w:val="yellow"/>
        </w:rPr>
        <w:fldChar w:fldCharType="end"/>
      </w:r>
      <w:bookmarkEnd w:id="4"/>
      <w:r w:rsidRPr="00201B72">
        <w:t xml:space="preserve"> 2:00 pm</w:t>
      </w:r>
      <w:r>
        <w:t xml:space="preserve"> CST</w:t>
      </w:r>
      <w:r w:rsidRPr="00201B72">
        <w:t xml:space="preserve">, at which time </w:t>
      </w:r>
      <w:r>
        <w:t>bids</w:t>
      </w:r>
      <w:r w:rsidRPr="00201B72">
        <w:t xml:space="preserve"> will be publicly opened.</w:t>
      </w:r>
    </w:p>
    <w:p w14:paraId="6558B34D" w14:textId="77777777" w:rsidR="009A6CC0" w:rsidRDefault="009A6CC0" w:rsidP="009A6CC0">
      <w:pPr>
        <w:pStyle w:val="Title"/>
        <w:rPr>
          <w:b w:val="0"/>
          <w:sz w:val="36"/>
        </w:rPr>
      </w:pPr>
    </w:p>
    <w:p w14:paraId="3B651543" w14:textId="77777777" w:rsidR="00FA5ABF" w:rsidRDefault="00FA5ABF"/>
    <w:sectPr w:rsidR="00FA5ABF" w:rsidSect="00247D5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D985" w14:textId="77777777" w:rsidR="009A6CC0" w:rsidRDefault="009A6CC0" w:rsidP="009A6CC0">
      <w:r>
        <w:separator/>
      </w:r>
    </w:p>
  </w:endnote>
  <w:endnote w:type="continuationSeparator" w:id="0">
    <w:p w14:paraId="6FF75627" w14:textId="77777777" w:rsidR="009A6CC0" w:rsidRDefault="009A6CC0" w:rsidP="009A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E783A" w14:textId="20739885" w:rsidR="009A6CC0" w:rsidRDefault="009A6CC0" w:rsidP="009A6CC0">
    <w:pPr>
      <w:pStyle w:val="Footer"/>
      <w:jc w:val="right"/>
    </w:pPr>
    <w:r>
      <w:rPr>
        <w:i/>
        <w:iCs/>
        <w:color w:val="808080"/>
        <w:sz w:val="16"/>
        <w:szCs w:val="16"/>
      </w:rPr>
      <w:tab/>
    </w:r>
    <w:r>
      <w:rPr>
        <w:i/>
        <w:iCs/>
        <w:color w:val="808080"/>
        <w:sz w:val="16"/>
        <w:szCs w:val="16"/>
      </w:rPr>
      <w:tab/>
    </w:r>
    <w:r>
      <w:t>SPB Form 25</w:t>
    </w:r>
  </w:p>
  <w:p w14:paraId="39A6EF22" w14:textId="59AEA7AD" w:rsidR="009A6CC0" w:rsidRDefault="00D65A7D" w:rsidP="009A6CC0">
    <w:pPr>
      <w:pStyle w:val="Footer"/>
      <w:jc w:val="right"/>
    </w:pPr>
    <w:r>
      <w:t>Effective</w:t>
    </w:r>
    <w:r w:rsidR="009A6CC0">
      <w:t xml:space="preserve"> 7-19-2024</w:t>
    </w:r>
  </w:p>
  <w:p w14:paraId="5430CFAE" w14:textId="77777777" w:rsidR="009A6CC0" w:rsidRDefault="00BB0EBF" w:rsidP="009A6CC0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A6CC0">
              <w:t xml:space="preserve">Page </w:t>
            </w:r>
            <w:r w:rsidR="009A6CC0">
              <w:rPr>
                <w:b/>
                <w:bCs/>
              </w:rPr>
              <w:fldChar w:fldCharType="begin"/>
            </w:r>
            <w:r w:rsidR="009A6CC0">
              <w:rPr>
                <w:b/>
                <w:bCs/>
              </w:rPr>
              <w:instrText xml:space="preserve"> PAGE </w:instrText>
            </w:r>
            <w:r w:rsidR="009A6CC0">
              <w:rPr>
                <w:b/>
                <w:bCs/>
              </w:rPr>
              <w:fldChar w:fldCharType="separate"/>
            </w:r>
            <w:r w:rsidR="009A6CC0">
              <w:rPr>
                <w:b/>
                <w:bCs/>
              </w:rPr>
              <w:t>1</w:t>
            </w:r>
            <w:r w:rsidR="009A6CC0">
              <w:rPr>
                <w:b/>
                <w:bCs/>
              </w:rPr>
              <w:fldChar w:fldCharType="end"/>
            </w:r>
            <w:r w:rsidR="009A6CC0">
              <w:t xml:space="preserve"> of </w:t>
            </w:r>
            <w:r w:rsidR="009A6CC0">
              <w:rPr>
                <w:b/>
                <w:bCs/>
              </w:rPr>
              <w:fldChar w:fldCharType="begin"/>
            </w:r>
            <w:r w:rsidR="009A6CC0">
              <w:rPr>
                <w:b/>
                <w:bCs/>
              </w:rPr>
              <w:instrText xml:space="preserve"> NUMPAGES  </w:instrText>
            </w:r>
            <w:r w:rsidR="009A6CC0">
              <w:rPr>
                <w:b/>
                <w:bCs/>
              </w:rPr>
              <w:fldChar w:fldCharType="separate"/>
            </w:r>
            <w:r w:rsidR="009A6CC0">
              <w:rPr>
                <w:b/>
                <w:bCs/>
              </w:rPr>
              <w:t>1</w:t>
            </w:r>
            <w:r w:rsidR="009A6CC0">
              <w:rPr>
                <w:b/>
                <w:bCs/>
              </w:rPr>
              <w:fldChar w:fldCharType="end"/>
            </w:r>
          </w:sdtContent>
        </w:sdt>
      </w:sdtContent>
    </w:sdt>
  </w:p>
  <w:p w14:paraId="469A51B3" w14:textId="6F9C285D" w:rsidR="00672362" w:rsidRPr="00672362" w:rsidRDefault="00BB0EBF" w:rsidP="009A6CC0">
    <w:pPr>
      <w:pStyle w:val="Footer"/>
      <w:keepLines/>
      <w:widowControl w:val="0"/>
      <w:tabs>
        <w:tab w:val="clear" w:pos="9360"/>
        <w:tab w:val="right" w:pos="10710"/>
      </w:tabs>
      <w:jc w:val="both"/>
      <w:rPr>
        <w:i/>
        <w:iCs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5868" w14:textId="77777777" w:rsidR="009A6CC0" w:rsidRDefault="009A6CC0" w:rsidP="009A6CC0">
      <w:r>
        <w:separator/>
      </w:r>
    </w:p>
  </w:footnote>
  <w:footnote w:type="continuationSeparator" w:id="0">
    <w:p w14:paraId="49D3E7CA" w14:textId="77777777" w:rsidR="009A6CC0" w:rsidRDefault="009A6CC0" w:rsidP="009A6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16"/>
    <w:rsid w:val="000B5D16"/>
    <w:rsid w:val="004451ED"/>
    <w:rsid w:val="00893C40"/>
    <w:rsid w:val="009A6CC0"/>
    <w:rsid w:val="00D65A7D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4187E88"/>
  <w15:chartTrackingRefBased/>
  <w15:docId w15:val="{DD95ED00-9768-4E9F-9CE8-CE003896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CC0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C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A6CC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Title">
    <w:name w:val="Title"/>
    <w:basedOn w:val="Normal"/>
    <w:link w:val="TitleChar"/>
    <w:qFormat/>
    <w:rsid w:val="009A6CC0"/>
    <w:pPr>
      <w:tabs>
        <w:tab w:val="left" w:pos="-1214"/>
        <w:tab w:val="left" w:pos="-720"/>
        <w:tab w:val="left" w:pos="0"/>
        <w:tab w:val="left" w:pos="720"/>
        <w:tab w:val="left" w:pos="1440"/>
        <w:tab w:val="left" w:pos="25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</w:pPr>
    <w:rPr>
      <w:b/>
      <w:smallCaps/>
      <w:sz w:val="40"/>
    </w:rPr>
  </w:style>
  <w:style w:type="character" w:customStyle="1" w:styleId="TitleChar">
    <w:name w:val="Title Char"/>
    <w:basedOn w:val="DefaultParagraphFont"/>
    <w:link w:val="Title"/>
    <w:rsid w:val="009A6CC0"/>
    <w:rPr>
      <w:rFonts w:ascii="Arial" w:eastAsia="Times New Roman" w:hAnsi="Arial" w:cs="Times New Roman"/>
      <w:b/>
      <w:smallCaps/>
      <w:color w:val="000000"/>
      <w:sz w:val="40"/>
      <w:szCs w:val="24"/>
    </w:rPr>
  </w:style>
  <w:style w:type="character" w:styleId="Hyperlink">
    <w:name w:val="Hyperlink"/>
    <w:semiHidden/>
    <w:rsid w:val="009A6CC0"/>
    <w:rPr>
      <w:color w:val="0000FF"/>
      <w:u w:val="single"/>
    </w:rPr>
  </w:style>
  <w:style w:type="paragraph" w:customStyle="1" w:styleId="Level1Body">
    <w:name w:val="Level 1 Body"/>
    <w:basedOn w:val="Normal"/>
    <w:link w:val="Level1BodyChar"/>
    <w:rsid w:val="009A6CC0"/>
    <w:pPr>
      <w:jc w:val="both"/>
    </w:pPr>
    <w:rPr>
      <w:rFonts w:cs="Arial"/>
      <w:color w:val="auto"/>
      <w:sz w:val="22"/>
    </w:rPr>
  </w:style>
  <w:style w:type="character" w:customStyle="1" w:styleId="Level1BodyChar">
    <w:name w:val="Level 1 Body Char"/>
    <w:link w:val="Level1Body"/>
    <w:rsid w:val="009A6CC0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A6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CC0"/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C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CC0"/>
    <w:rPr>
      <w:rFonts w:ascii="Arial" w:eastAsia="Times New Roman" w:hAnsi="Arial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eatrice.legals@beatricedailysu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gals@journalsta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as.nebraska.gov/materiel/bid-opportunit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2651</Characters>
  <Application>Microsoft Office Word</Application>
  <DocSecurity>0</DocSecurity>
  <Lines>22</Lines>
  <Paragraphs>6</Paragraphs>
  <ScaleCrop>false</ScaleCrop>
  <Company>St of NE,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Sommars-Link, Jennifer</cp:lastModifiedBy>
  <cp:revision>2</cp:revision>
  <dcterms:created xsi:type="dcterms:W3CDTF">2024-07-23T16:30:00Z</dcterms:created>
  <dcterms:modified xsi:type="dcterms:W3CDTF">2024-07-23T16:30:00Z</dcterms:modified>
</cp:coreProperties>
</file>